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0CF" w:rsidRPr="009E70CF" w:rsidRDefault="009E70CF" w:rsidP="009E70CF">
      <w:pPr>
        <w:spacing w:after="0" w:line="240" w:lineRule="auto"/>
        <w:rPr>
          <w:szCs w:val="24"/>
        </w:rPr>
      </w:pPr>
      <w:r w:rsidRPr="0085088E">
        <w:rPr>
          <w:b/>
          <w:u w:val="single"/>
        </w:rPr>
        <w:t>Focus:</w:t>
      </w:r>
      <w:r>
        <w:t xml:space="preserve"> The Human Condition</w:t>
      </w:r>
      <w:proofErr w:type="gramStart"/>
      <w:r>
        <w:t xml:space="preserve">— </w:t>
      </w:r>
      <w:r w:rsidRPr="009E70CF">
        <w:rPr>
          <w:szCs w:val="24"/>
        </w:rPr>
        <w:t xml:space="preserve"> Through</w:t>
      </w:r>
      <w:proofErr w:type="gramEnd"/>
      <w:r w:rsidRPr="009E70CF">
        <w:rPr>
          <w:szCs w:val="24"/>
        </w:rPr>
        <w:t xml:space="preserve"> thematic study, we will explore the human condition. Per condition.org, “</w:t>
      </w:r>
      <w:r w:rsidRPr="009E70CF">
        <w:rPr>
          <w:color w:val="000000"/>
          <w:szCs w:val="24"/>
        </w:rPr>
        <w:t>'The human condition' is a phrase typically used with respect the </w:t>
      </w:r>
      <w:r w:rsidRPr="009E70CF">
        <w:rPr>
          <w:i/>
          <w:iCs/>
          <w:color w:val="000000"/>
          <w:szCs w:val="24"/>
        </w:rPr>
        <w:t>generality</w:t>
      </w:r>
      <w:r w:rsidRPr="009E70CF">
        <w:rPr>
          <w:color w:val="000000"/>
          <w:szCs w:val="24"/>
        </w:rPr>
        <w:t> of situations that humans face in 'getting along with each other and the world', situations that are difficult to encompass in some way because of hang-ups or predispositions of one kind or another or just simple ignorance.”</w:t>
      </w:r>
    </w:p>
    <w:p w:rsidR="009E70CF" w:rsidRDefault="009E70CF" w:rsidP="009E70CF">
      <w:pPr>
        <w:spacing w:after="0" w:line="240" w:lineRule="auto"/>
      </w:pPr>
    </w:p>
    <w:p w:rsidR="009E70CF" w:rsidRPr="0085088E" w:rsidRDefault="0085088E" w:rsidP="009E70CF">
      <w:pPr>
        <w:spacing w:after="0" w:line="240" w:lineRule="auto"/>
        <w:rPr>
          <w:b/>
          <w:u w:val="single"/>
        </w:rPr>
      </w:pPr>
      <w:r w:rsidRPr="0085088E">
        <w:rPr>
          <w:b/>
          <w:u w:val="single"/>
        </w:rPr>
        <w:t xml:space="preserve">Text-Based </w:t>
      </w:r>
      <w:r w:rsidR="009E70CF" w:rsidRPr="0085088E">
        <w:rPr>
          <w:b/>
          <w:u w:val="single"/>
        </w:rPr>
        <w:t xml:space="preserve">Essential Questions: </w:t>
      </w:r>
    </w:p>
    <w:p w:rsidR="0085088E" w:rsidRPr="0085088E" w:rsidRDefault="0085088E" w:rsidP="0085088E">
      <w:pPr>
        <w:spacing w:after="0" w:line="240" w:lineRule="auto"/>
        <w:rPr>
          <w:b/>
        </w:rPr>
      </w:pPr>
      <w:r w:rsidRPr="0085088E">
        <w:rPr>
          <w:b/>
        </w:rPr>
        <w:t>Constructing Identities</w:t>
      </w:r>
    </w:p>
    <w:p w:rsidR="0085088E" w:rsidRDefault="0085088E" w:rsidP="0085088E">
      <w:pPr>
        <w:spacing w:after="0" w:line="240" w:lineRule="auto"/>
        <w:ind w:firstLine="720"/>
      </w:pPr>
      <w:r>
        <w:t xml:space="preserve"> </w:t>
      </w:r>
      <w:r>
        <w:sym w:font="Symbol" w:char="F0B7"/>
      </w:r>
      <w:r>
        <w:t xml:space="preserve"> How do we form and shape our identities? </w:t>
      </w:r>
      <w:r>
        <w:sym w:font="Symbol" w:char="F0B7"/>
      </w:r>
      <w:r>
        <w:t xml:space="preserve"> In a culture where we </w:t>
      </w:r>
      <w:proofErr w:type="spellStart"/>
      <w:r>
        <w:t>arebombarded</w:t>
      </w:r>
      <w:proofErr w:type="spellEnd"/>
      <w:r>
        <w:t xml:space="preserve"> with ideas and images of “what we should be,” how does one form an identity that remains true and authentic for her/himself? </w:t>
      </w:r>
      <w:r>
        <w:sym w:font="Symbol" w:char="F0B7"/>
      </w:r>
      <w:r>
        <w:t xml:space="preserve"> What turning points determine our individual pathways to adulthood? </w:t>
      </w:r>
      <w:r>
        <w:sym w:font="Symbol" w:char="F0B7"/>
      </w:r>
      <w:r>
        <w:t xml:space="preserve"> In a culture where we are bombarded with other people trying to define us, how do we make decisions for ourselves?</w:t>
      </w:r>
    </w:p>
    <w:p w:rsidR="0085088E" w:rsidRPr="0085088E" w:rsidRDefault="0085088E" w:rsidP="009E70CF">
      <w:pPr>
        <w:spacing w:after="0" w:line="240" w:lineRule="auto"/>
        <w:rPr>
          <w:b/>
        </w:rPr>
      </w:pPr>
      <w:r w:rsidRPr="0085088E">
        <w:rPr>
          <w:b/>
        </w:rPr>
        <w:t xml:space="preserve">Heroes </w:t>
      </w:r>
    </w:p>
    <w:p w:rsidR="0085088E" w:rsidRDefault="0085088E" w:rsidP="0085088E">
      <w:pPr>
        <w:spacing w:after="0" w:line="240" w:lineRule="auto"/>
        <w:ind w:firstLine="720"/>
      </w:pPr>
      <w:r>
        <w:t xml:space="preserve"> </w:t>
      </w:r>
      <w:r>
        <w:sym w:font="Symbol" w:char="F0B7"/>
      </w:r>
      <w:r>
        <w:t xml:space="preserve"> Do the attributes of a hero remain the same over time? </w:t>
      </w:r>
      <w:r>
        <w:sym w:font="Symbol" w:char="F0B7"/>
      </w:r>
      <w:r>
        <w:t xml:space="preserve"> When does a positive personality trait become a tragic flaw? </w:t>
      </w:r>
      <w:r>
        <w:sym w:font="Symbol" w:char="F0B7"/>
      </w:r>
      <w:r>
        <w:t xml:space="preserve"> What is the role of a hero or “</w:t>
      </w:r>
      <w:proofErr w:type="spellStart"/>
      <w:r>
        <w:t>sheroe</w:t>
      </w:r>
      <w:proofErr w:type="spellEnd"/>
      <w:r>
        <w:t xml:space="preserve">” (coined by Maya Angelou) in a culture? </w:t>
      </w:r>
      <w:r>
        <w:sym w:font="Symbol" w:char="F0B7"/>
      </w:r>
      <w:r>
        <w:t xml:space="preserve"> How do various cultures reward / recognize their heroes and “</w:t>
      </w:r>
      <w:proofErr w:type="spellStart"/>
      <w:r>
        <w:t>sheroes</w:t>
      </w:r>
      <w:proofErr w:type="spellEnd"/>
      <w:r>
        <w:t xml:space="preserve">”? </w:t>
      </w:r>
      <w:r>
        <w:sym w:font="Symbol" w:char="F0B7"/>
      </w:r>
      <w:r>
        <w:t xml:space="preserve"> Why is it important for people and cultures to construct narratives about their experience? </w:t>
      </w:r>
      <w:r>
        <w:sym w:font="Symbol" w:char="F0B7"/>
      </w:r>
      <w:r>
        <w:t xml:space="preserve"> What is the relevance of studying multicultural texts? </w:t>
      </w:r>
      <w:r>
        <w:sym w:font="Symbol" w:char="F0B7"/>
      </w:r>
      <w:r>
        <w:t xml:space="preserve"> How </w:t>
      </w:r>
      <w:proofErr w:type="gramStart"/>
      <w:r>
        <w:t>does the media</w:t>
      </w:r>
      <w:proofErr w:type="gramEnd"/>
      <w:r>
        <w:t xml:space="preserve"> shape our view of the world and ourselves? </w:t>
      </w:r>
      <w:r>
        <w:sym w:font="Symbol" w:char="F0B7"/>
      </w:r>
      <w:r>
        <w:t xml:space="preserve"> In a culture where we are bombarded with other people trying to define us, how do we make decisions for ourselves?</w:t>
      </w:r>
    </w:p>
    <w:p w:rsidR="0085088E" w:rsidRPr="0085088E" w:rsidRDefault="0085088E" w:rsidP="0085088E">
      <w:pPr>
        <w:spacing w:after="0" w:line="240" w:lineRule="auto"/>
        <w:rPr>
          <w:b/>
        </w:rPr>
      </w:pPr>
      <w:r w:rsidRPr="0085088E">
        <w:rPr>
          <w:b/>
        </w:rPr>
        <w:t>Spirit</w:t>
      </w:r>
    </w:p>
    <w:p w:rsidR="0085088E" w:rsidRDefault="0085088E" w:rsidP="0085088E">
      <w:pPr>
        <w:spacing w:after="0" w:line="240" w:lineRule="auto"/>
        <w:ind w:firstLine="720"/>
      </w:pPr>
      <w:r>
        <w:t xml:space="preserve"> </w:t>
      </w:r>
      <w:r>
        <w:sym w:font="Symbol" w:char="F0B7"/>
      </w:r>
      <w:r>
        <w:t xml:space="preserve"> In the face of adversity, what causes some individuals to prevail while others fail? </w:t>
      </w:r>
      <w:r>
        <w:sym w:font="Symbol" w:char="F0B7"/>
      </w:r>
      <w:r>
        <w:t xml:space="preserve"> What is the meaning of life? </w:t>
      </w:r>
      <w:r>
        <w:sym w:font="Symbol" w:char="F0B7"/>
      </w:r>
      <w:r>
        <w:t xml:space="preserve"> What is the meaning of life and does that shape our beliefs regarding death? </w:t>
      </w:r>
      <w:r>
        <w:sym w:font="Symbol" w:char="F0B7"/>
      </w:r>
      <w:r>
        <w:t xml:space="preserve"> Are we governed/guided by fate, free will, a greater power, or do we fall somewhere on the spectrum between?</w:t>
      </w:r>
    </w:p>
    <w:p w:rsidR="0085088E" w:rsidRPr="0085088E" w:rsidRDefault="0085088E" w:rsidP="0085088E">
      <w:pPr>
        <w:spacing w:after="0" w:line="240" w:lineRule="auto"/>
        <w:rPr>
          <w:b/>
        </w:rPr>
      </w:pPr>
      <w:r w:rsidRPr="0085088E">
        <w:rPr>
          <w:b/>
        </w:rPr>
        <w:t>Love and Sacrifice</w:t>
      </w:r>
    </w:p>
    <w:p w:rsidR="0085088E" w:rsidRDefault="0085088E" w:rsidP="0085088E">
      <w:pPr>
        <w:spacing w:after="0" w:line="240" w:lineRule="auto"/>
        <w:ind w:firstLine="720"/>
      </w:pPr>
      <w:r>
        <w:t xml:space="preserve"> </w:t>
      </w:r>
      <w:r>
        <w:sym w:font="Symbol" w:char="F0B7"/>
      </w:r>
      <w:r>
        <w:t xml:space="preserve"> If any, what are the boundaries of love and sacrifice, and where does one draw the line between them? </w:t>
      </w:r>
      <w:r>
        <w:sym w:font="Symbol" w:char="F0B7"/>
      </w:r>
      <w:r>
        <w:t xml:space="preserve"> What are the factors that move individuals / communities / nations to great sacrifice and what are the consequences?</w:t>
      </w:r>
    </w:p>
    <w:p w:rsidR="0085088E" w:rsidRPr="0085088E" w:rsidRDefault="0085088E" w:rsidP="0085088E">
      <w:pPr>
        <w:spacing w:after="0" w:line="240" w:lineRule="auto"/>
        <w:rPr>
          <w:b/>
        </w:rPr>
      </w:pPr>
      <w:r w:rsidRPr="0085088E">
        <w:rPr>
          <w:b/>
        </w:rPr>
        <w:t>Nature in the Balance</w:t>
      </w:r>
    </w:p>
    <w:p w:rsidR="0085088E" w:rsidRDefault="0085088E" w:rsidP="0085088E">
      <w:pPr>
        <w:spacing w:after="0" w:line="240" w:lineRule="auto"/>
        <w:ind w:firstLine="720"/>
      </w:pPr>
      <w:r>
        <w:t xml:space="preserve"> </w:t>
      </w:r>
      <w:r>
        <w:sym w:font="Symbol" w:char="F0B7"/>
      </w:r>
      <w:r>
        <w:t xml:space="preserve"> What are the responsibilities of the individual / society / superpowers in regard to the health of the environment? </w:t>
      </w:r>
      <w:proofErr w:type="gramStart"/>
      <w:r>
        <w:t>( local</w:t>
      </w:r>
      <w:proofErr w:type="gramEnd"/>
      <w:r>
        <w:t xml:space="preserve">, regional, national or international context can be used) </w:t>
      </w:r>
      <w:r>
        <w:sym w:font="Symbol" w:char="F0B7"/>
      </w:r>
      <w:r>
        <w:t xml:space="preserve"> What are the consequences of being unconcerned with nature’s balance/harmony?</w:t>
      </w:r>
    </w:p>
    <w:p w:rsidR="0085088E" w:rsidRPr="0085088E" w:rsidRDefault="0085088E" w:rsidP="0085088E">
      <w:pPr>
        <w:spacing w:after="0" w:line="240" w:lineRule="auto"/>
        <w:rPr>
          <w:b/>
        </w:rPr>
      </w:pPr>
      <w:r w:rsidRPr="0085088E">
        <w:rPr>
          <w:b/>
        </w:rPr>
        <w:t xml:space="preserve">The Pursuit of Happiness </w:t>
      </w:r>
    </w:p>
    <w:p w:rsidR="0085088E" w:rsidRDefault="0085088E" w:rsidP="0085088E">
      <w:pPr>
        <w:spacing w:after="0" w:line="240" w:lineRule="auto"/>
        <w:ind w:firstLine="720"/>
      </w:pPr>
      <w:r>
        <w:sym w:font="Symbol" w:char="F0B7"/>
      </w:r>
      <w:r>
        <w:t xml:space="preserve"> What is happiness and what is the degree of importance in one’s life? </w:t>
      </w:r>
      <w:r>
        <w:sym w:font="Symbol" w:char="F0B7"/>
      </w:r>
      <w:r>
        <w:t xml:space="preserve"> To what extent </w:t>
      </w:r>
      <w:proofErr w:type="gramStart"/>
      <w:r>
        <w:t>does</w:t>
      </w:r>
      <w:proofErr w:type="gramEnd"/>
      <w:r>
        <w:t xml:space="preserve"> a culture / society / subculture shape an individual’s understanding or concept of happiness? </w:t>
      </w:r>
    </w:p>
    <w:p w:rsidR="0085088E" w:rsidRPr="0085088E" w:rsidRDefault="0085088E" w:rsidP="0085088E">
      <w:pPr>
        <w:spacing w:after="0" w:line="240" w:lineRule="auto"/>
        <w:rPr>
          <w:b/>
        </w:rPr>
      </w:pPr>
      <w:r w:rsidRPr="0085088E">
        <w:rPr>
          <w:b/>
        </w:rPr>
        <w:t xml:space="preserve">Relationships and Community </w:t>
      </w:r>
    </w:p>
    <w:p w:rsidR="0085088E" w:rsidRDefault="0085088E" w:rsidP="0085088E">
      <w:pPr>
        <w:spacing w:after="0" w:line="240" w:lineRule="auto"/>
        <w:ind w:firstLine="720"/>
      </w:pPr>
      <w:r>
        <w:sym w:font="Symbol" w:char="F0B7"/>
      </w:r>
      <w:r>
        <w:t xml:space="preserve"> What are the elements that build a strong friendship? </w:t>
      </w:r>
      <w:r>
        <w:sym w:font="Symbol" w:char="F0B7"/>
      </w:r>
      <w:r>
        <w:t xml:space="preserve"> How do friendships change over time? </w:t>
      </w:r>
      <w:r>
        <w:sym w:font="Symbol" w:char="F0B7"/>
      </w:r>
      <w:r>
        <w:t xml:space="preserve"> What impact does family have during different stages of our lives? </w:t>
      </w:r>
      <w:r>
        <w:sym w:font="Symbol" w:char="F0B7"/>
      </w:r>
      <w:r>
        <w:t xml:space="preserve"> What can we learn from different generations? </w:t>
      </w:r>
      <w:r>
        <w:sym w:font="Symbol" w:char="F0B7"/>
      </w:r>
      <w:r>
        <w:t xml:space="preserve"> How is conflict an inevitable part of relationships? </w:t>
      </w:r>
      <w:r>
        <w:sym w:font="Symbol" w:char="F0B7"/>
      </w:r>
      <w:r>
        <w:t xml:space="preserve"> How do you know if a relationship is healthy or hurtful? </w:t>
      </w:r>
      <w:r>
        <w:sym w:font="Symbol" w:char="F0B7"/>
      </w:r>
      <w:r>
        <w:t xml:space="preserve"> What personal qualities help or hinder the formation of relationships? </w:t>
      </w:r>
      <w:r>
        <w:sym w:font="Symbol" w:char="F0B7"/>
      </w:r>
      <w:r>
        <w:t xml:space="preserve"> How are people transformed through their relationships with others? </w:t>
      </w:r>
      <w:r>
        <w:sym w:font="Symbol" w:char="F0B7"/>
      </w:r>
      <w:r>
        <w:t xml:space="preserve"> What is community and what are the individual’s responsibilities to the community as well as the community’s responsibilities to the individual?</w:t>
      </w:r>
    </w:p>
    <w:p w:rsidR="0085088E" w:rsidRPr="0085088E" w:rsidRDefault="0085088E" w:rsidP="0085088E">
      <w:pPr>
        <w:spacing w:after="0" w:line="240" w:lineRule="auto"/>
        <w:rPr>
          <w:b/>
        </w:rPr>
      </w:pPr>
      <w:r w:rsidRPr="0085088E">
        <w:rPr>
          <w:b/>
        </w:rPr>
        <w:t>Adversity, Conflict, and Change</w:t>
      </w:r>
    </w:p>
    <w:p w:rsidR="0085088E" w:rsidRDefault="0085088E" w:rsidP="0085088E">
      <w:pPr>
        <w:spacing w:after="0" w:line="240" w:lineRule="auto"/>
        <w:ind w:firstLine="720"/>
      </w:pPr>
      <w:r>
        <w:t xml:space="preserve"> </w:t>
      </w:r>
      <w:r>
        <w:sym w:font="Symbol" w:char="F0B7"/>
      </w:r>
      <w:r>
        <w:t xml:space="preserve"> How does conflict lead to change? </w:t>
      </w:r>
      <w:r>
        <w:sym w:font="Symbol" w:char="F0B7"/>
      </w:r>
      <w:r>
        <w:t xml:space="preserve"> What problem-solving strategies can individuals use to manage conflict and change? </w:t>
      </w:r>
      <w:r>
        <w:sym w:font="Symbol" w:char="F0B7"/>
      </w:r>
      <w:r>
        <w:t xml:space="preserve"> How does an individual’s point of view affect the way they deal with conflict? </w:t>
      </w:r>
      <w:r>
        <w:sym w:font="Symbol" w:char="F0B7"/>
      </w:r>
      <w:r>
        <w:t xml:space="preserve"> What personal qualities have helped you to deal with conflict and change? </w:t>
      </w:r>
      <w:r>
        <w:sym w:font="Symbol" w:char="F0B7"/>
      </w:r>
      <w:r>
        <w:t xml:space="preserve"> How </w:t>
      </w:r>
      <w:r>
        <w:lastRenderedPageBreak/>
        <w:t xml:space="preserve">might if feel to live through a conflict that disrupts your way of life? </w:t>
      </w:r>
      <w:r>
        <w:sym w:font="Symbol" w:char="F0B7"/>
      </w:r>
      <w:r>
        <w:t xml:space="preserve"> How does conflict influence an individual’s decisions and actions? </w:t>
      </w:r>
      <w:r>
        <w:sym w:font="Symbol" w:char="F0B7"/>
      </w:r>
      <w:r>
        <w:t xml:space="preserve"> How are people transformed through their relationships with others? </w:t>
      </w:r>
      <w:r>
        <w:sym w:font="Symbol" w:char="F0B7"/>
      </w:r>
      <w:r>
        <w:t xml:space="preserve"> What is community and what are the individual’s responsibility to the community as well as the community’s responsibility to the individual?</w:t>
      </w:r>
    </w:p>
    <w:p w:rsidR="0085088E" w:rsidRDefault="0085088E" w:rsidP="0085088E">
      <w:pPr>
        <w:spacing w:after="0" w:line="240" w:lineRule="auto"/>
        <w:ind w:firstLine="720"/>
      </w:pPr>
    </w:p>
    <w:p w:rsidR="0085088E" w:rsidRDefault="0085088E" w:rsidP="0085088E">
      <w:pPr>
        <w:spacing w:after="0" w:line="240" w:lineRule="auto"/>
        <w:ind w:firstLine="720"/>
      </w:pPr>
    </w:p>
    <w:p w:rsidR="009E70CF" w:rsidRPr="00703CA2" w:rsidRDefault="0085088E" w:rsidP="009E70CF">
      <w:pPr>
        <w:spacing w:after="0" w:line="240" w:lineRule="auto"/>
        <w:rPr>
          <w:color w:val="000000"/>
          <w:sz w:val="22"/>
        </w:rPr>
      </w:pPr>
      <w:r w:rsidRPr="0085088E">
        <w:rPr>
          <w:b/>
          <w:u w:val="single"/>
        </w:rPr>
        <w:t>Tentative Course Outline</w:t>
      </w:r>
      <w:r w:rsidR="009E70CF" w:rsidRPr="00BB585E">
        <w:t xml:space="preserve"> –</w:t>
      </w:r>
      <w:r w:rsidR="009E70CF">
        <w:t xml:space="preserve"> Some of the units will overlap. </w:t>
      </w:r>
    </w:p>
    <w:p w:rsidR="006F7FBD" w:rsidRPr="006F7FBD" w:rsidRDefault="006F7FBD" w:rsidP="006F7FBD">
      <w:pPr>
        <w:spacing w:after="0" w:line="240" w:lineRule="auto"/>
        <w:rPr>
          <w:color w:val="000000"/>
          <w:sz w:val="22"/>
        </w:rPr>
      </w:pPr>
      <w:r w:rsidRPr="006F7FBD">
        <w:rPr>
          <w:i/>
          <w:color w:val="000000"/>
          <w:sz w:val="22"/>
        </w:rPr>
        <w:t>Dreamland Burning</w:t>
      </w:r>
      <w:r w:rsidRPr="006F7FBD">
        <w:rPr>
          <w:color w:val="000000"/>
          <w:sz w:val="22"/>
        </w:rPr>
        <w:t>-(discussion/activities/essay)</w:t>
      </w:r>
    </w:p>
    <w:p w:rsidR="006F7FBD" w:rsidRPr="006F7FBD" w:rsidRDefault="006F7FBD" w:rsidP="006F7FBD">
      <w:pPr>
        <w:spacing w:after="0" w:line="240" w:lineRule="auto"/>
        <w:ind w:firstLine="720"/>
        <w:rPr>
          <w:color w:val="000000"/>
          <w:sz w:val="22"/>
        </w:rPr>
      </w:pPr>
      <w:r w:rsidRPr="006F7FBD">
        <w:rPr>
          <w:color w:val="000000"/>
          <w:sz w:val="22"/>
        </w:rPr>
        <w:t>Writer’s Workshop</w:t>
      </w:r>
    </w:p>
    <w:p w:rsidR="006F7FBD" w:rsidRDefault="006F7FBD" w:rsidP="006F7FBD">
      <w:pPr>
        <w:pStyle w:val="ListParagraph"/>
        <w:spacing w:after="0" w:line="240" w:lineRule="auto"/>
        <w:ind w:left="1440"/>
        <w:rPr>
          <w:color w:val="000000"/>
          <w:sz w:val="22"/>
        </w:rPr>
      </w:pPr>
      <w:r>
        <w:rPr>
          <w:color w:val="000000"/>
          <w:sz w:val="22"/>
        </w:rPr>
        <w:t>Parts of speech review</w:t>
      </w:r>
    </w:p>
    <w:p w:rsidR="006F7FBD" w:rsidRDefault="006F7FBD" w:rsidP="006F7FBD">
      <w:pPr>
        <w:pStyle w:val="ListParagraph"/>
        <w:spacing w:after="0" w:line="240" w:lineRule="auto"/>
        <w:ind w:left="1440"/>
        <w:rPr>
          <w:color w:val="000000"/>
          <w:sz w:val="22"/>
        </w:rPr>
      </w:pPr>
      <w:r>
        <w:rPr>
          <w:color w:val="000000"/>
          <w:sz w:val="22"/>
        </w:rPr>
        <w:t>Clauses and phrases</w:t>
      </w:r>
      <w:bookmarkStart w:id="0" w:name="_GoBack"/>
      <w:bookmarkEnd w:id="0"/>
    </w:p>
    <w:p w:rsidR="006F7FBD" w:rsidRDefault="006F7FBD" w:rsidP="006F7FBD">
      <w:pPr>
        <w:pStyle w:val="ListParagraph"/>
        <w:spacing w:after="0" w:line="240" w:lineRule="auto"/>
        <w:ind w:left="1440"/>
        <w:rPr>
          <w:color w:val="000000"/>
          <w:sz w:val="22"/>
        </w:rPr>
      </w:pPr>
      <w:r>
        <w:rPr>
          <w:color w:val="000000"/>
          <w:sz w:val="22"/>
        </w:rPr>
        <w:t>Sentence modeling</w:t>
      </w:r>
    </w:p>
    <w:p w:rsidR="006F7FBD" w:rsidRDefault="006F7FBD" w:rsidP="006F7FBD">
      <w:pPr>
        <w:pStyle w:val="ListParagraph"/>
        <w:spacing w:after="0" w:line="240" w:lineRule="auto"/>
        <w:ind w:left="1440"/>
        <w:rPr>
          <w:color w:val="000000"/>
          <w:sz w:val="22"/>
        </w:rPr>
      </w:pPr>
      <w:r>
        <w:rPr>
          <w:color w:val="000000"/>
          <w:sz w:val="22"/>
        </w:rPr>
        <w:t>Paragraph composition</w:t>
      </w:r>
    </w:p>
    <w:p w:rsidR="006F7FBD" w:rsidRDefault="006F7FBD" w:rsidP="006F7FBD">
      <w:pPr>
        <w:pStyle w:val="ListParagraph"/>
        <w:spacing w:after="0" w:line="240" w:lineRule="auto"/>
        <w:ind w:left="2160"/>
        <w:rPr>
          <w:color w:val="000000"/>
          <w:sz w:val="22"/>
        </w:rPr>
      </w:pPr>
      <w:r>
        <w:rPr>
          <w:color w:val="000000"/>
          <w:sz w:val="22"/>
        </w:rPr>
        <w:t>Schaeffer method/CQA</w:t>
      </w:r>
    </w:p>
    <w:p w:rsidR="006F7FBD" w:rsidRDefault="006F7FBD" w:rsidP="006F7FBD">
      <w:pPr>
        <w:pStyle w:val="ListParagraph"/>
        <w:spacing w:after="0" w:line="240" w:lineRule="auto"/>
        <w:ind w:left="2160"/>
        <w:rPr>
          <w:color w:val="000000"/>
          <w:sz w:val="22"/>
        </w:rPr>
      </w:pPr>
      <w:r>
        <w:rPr>
          <w:color w:val="000000"/>
          <w:sz w:val="22"/>
        </w:rPr>
        <w:t>Embedding quotes</w:t>
      </w:r>
    </w:p>
    <w:p w:rsidR="006F7FBD" w:rsidRDefault="006F7FBD" w:rsidP="006F7FBD">
      <w:pPr>
        <w:pStyle w:val="ListParagraph"/>
        <w:spacing w:after="0" w:line="240" w:lineRule="auto"/>
        <w:ind w:left="1440"/>
        <w:rPr>
          <w:color w:val="000000"/>
          <w:sz w:val="22"/>
        </w:rPr>
      </w:pPr>
      <w:r>
        <w:rPr>
          <w:color w:val="000000"/>
          <w:sz w:val="22"/>
        </w:rPr>
        <w:t>Active vs. Passive Voice</w:t>
      </w:r>
    </w:p>
    <w:p w:rsidR="006F7FBD" w:rsidRDefault="006F7FBD" w:rsidP="006F7FBD">
      <w:pPr>
        <w:pStyle w:val="ListParagraph"/>
        <w:spacing w:after="0" w:line="240" w:lineRule="auto"/>
        <w:ind w:left="1440"/>
        <w:rPr>
          <w:color w:val="000000"/>
          <w:sz w:val="22"/>
        </w:rPr>
      </w:pPr>
      <w:r>
        <w:rPr>
          <w:color w:val="000000"/>
          <w:sz w:val="22"/>
        </w:rPr>
        <w:t>Dialogue</w:t>
      </w:r>
    </w:p>
    <w:p w:rsidR="006F7FBD" w:rsidRPr="006F7FBD" w:rsidRDefault="006F7FBD" w:rsidP="006F7FBD">
      <w:pPr>
        <w:spacing w:after="0" w:line="240" w:lineRule="auto"/>
        <w:rPr>
          <w:color w:val="000000"/>
          <w:sz w:val="22"/>
        </w:rPr>
      </w:pPr>
      <w:r w:rsidRPr="006F7FBD">
        <w:rPr>
          <w:color w:val="000000"/>
          <w:sz w:val="22"/>
        </w:rPr>
        <w:t xml:space="preserve">Archetypes and </w:t>
      </w:r>
      <w:proofErr w:type="gramStart"/>
      <w:r w:rsidRPr="006F7FBD">
        <w:rPr>
          <w:i/>
          <w:color w:val="000000"/>
          <w:sz w:val="22"/>
        </w:rPr>
        <w:t>The</w:t>
      </w:r>
      <w:proofErr w:type="gramEnd"/>
      <w:r w:rsidRPr="006F7FBD">
        <w:rPr>
          <w:color w:val="000000"/>
          <w:sz w:val="22"/>
        </w:rPr>
        <w:t xml:space="preserve"> </w:t>
      </w:r>
      <w:r w:rsidRPr="006F7FBD">
        <w:rPr>
          <w:i/>
          <w:color w:val="000000"/>
          <w:sz w:val="22"/>
        </w:rPr>
        <w:t>Odyssey</w:t>
      </w:r>
      <w:r w:rsidRPr="006F7FBD">
        <w:rPr>
          <w:color w:val="000000"/>
          <w:sz w:val="22"/>
        </w:rPr>
        <w:t xml:space="preserve"> (Sketch notes and Archetype Compare/Contrast Essay)</w:t>
      </w:r>
    </w:p>
    <w:p w:rsidR="006F7FBD" w:rsidRPr="006F7FBD" w:rsidRDefault="006F7FBD" w:rsidP="006F7FBD">
      <w:pPr>
        <w:spacing w:after="0" w:line="240" w:lineRule="auto"/>
        <w:rPr>
          <w:color w:val="000000"/>
          <w:sz w:val="22"/>
        </w:rPr>
      </w:pPr>
      <w:r w:rsidRPr="006F7FBD">
        <w:rPr>
          <w:color w:val="000000"/>
          <w:sz w:val="22"/>
        </w:rPr>
        <w:t>Suspense Unit (Various short stories and collaborative MYP Creative Essay)</w:t>
      </w:r>
    </w:p>
    <w:p w:rsidR="006F7FBD" w:rsidRPr="006F7FBD" w:rsidRDefault="006F7FBD" w:rsidP="006F7FBD">
      <w:pPr>
        <w:spacing w:after="0" w:line="240" w:lineRule="auto"/>
        <w:rPr>
          <w:i/>
          <w:color w:val="000000"/>
          <w:sz w:val="22"/>
        </w:rPr>
      </w:pPr>
      <w:r w:rsidRPr="006F7FBD">
        <w:rPr>
          <w:i/>
          <w:color w:val="000000"/>
          <w:sz w:val="22"/>
        </w:rPr>
        <w:t>The Absolutely True Diary of a Part-time Indian (</w:t>
      </w:r>
      <w:r w:rsidRPr="006F7FBD">
        <w:rPr>
          <w:color w:val="000000"/>
          <w:sz w:val="22"/>
        </w:rPr>
        <w:t>Annotation and MYP Literary Analysis)</w:t>
      </w:r>
    </w:p>
    <w:p w:rsidR="006F7FBD" w:rsidRPr="006F7FBD" w:rsidRDefault="006F7FBD" w:rsidP="006F7FBD">
      <w:pPr>
        <w:spacing w:after="0" w:line="240" w:lineRule="auto"/>
        <w:rPr>
          <w:i/>
          <w:color w:val="000000"/>
          <w:sz w:val="22"/>
        </w:rPr>
      </w:pPr>
      <w:r>
        <w:rPr>
          <w:i/>
          <w:color w:val="000000"/>
          <w:sz w:val="22"/>
        </w:rPr>
        <w:t>The Gl</w:t>
      </w:r>
      <w:r w:rsidRPr="006F7FBD">
        <w:rPr>
          <w:i/>
          <w:color w:val="000000"/>
          <w:sz w:val="22"/>
        </w:rPr>
        <w:t xml:space="preserve">ass </w:t>
      </w:r>
      <w:proofErr w:type="gramStart"/>
      <w:r w:rsidRPr="006F7FBD">
        <w:rPr>
          <w:i/>
          <w:color w:val="000000"/>
          <w:sz w:val="22"/>
        </w:rPr>
        <w:t xml:space="preserve">Castle  </w:t>
      </w:r>
      <w:r w:rsidRPr="006F7FBD">
        <w:rPr>
          <w:color w:val="000000"/>
          <w:sz w:val="22"/>
        </w:rPr>
        <w:t>(</w:t>
      </w:r>
      <w:proofErr w:type="gramEnd"/>
      <w:r w:rsidRPr="006F7FBD">
        <w:rPr>
          <w:color w:val="000000"/>
          <w:sz w:val="22"/>
        </w:rPr>
        <w:t>Dialectical journal and MYP Research Essay)</w:t>
      </w:r>
    </w:p>
    <w:p w:rsidR="006F7FBD" w:rsidRPr="006F7FBD" w:rsidRDefault="006F7FBD" w:rsidP="006F7FBD">
      <w:pPr>
        <w:spacing w:after="0" w:line="240" w:lineRule="auto"/>
        <w:rPr>
          <w:color w:val="000000"/>
          <w:sz w:val="22"/>
        </w:rPr>
      </w:pPr>
      <w:r w:rsidRPr="006F7FBD">
        <w:rPr>
          <w:color w:val="000000"/>
          <w:sz w:val="22"/>
        </w:rPr>
        <w:t>Poetry Unit</w:t>
      </w:r>
    </w:p>
    <w:p w:rsidR="006F7FBD" w:rsidRPr="006F7FBD" w:rsidRDefault="006F7FBD" w:rsidP="006F7FBD">
      <w:pPr>
        <w:spacing w:after="0" w:line="240" w:lineRule="auto"/>
        <w:rPr>
          <w:i/>
          <w:color w:val="000000"/>
          <w:sz w:val="22"/>
        </w:rPr>
      </w:pPr>
      <w:r w:rsidRPr="006F7FBD">
        <w:rPr>
          <w:i/>
          <w:color w:val="000000"/>
          <w:sz w:val="22"/>
        </w:rPr>
        <w:t>Into the Wild</w:t>
      </w:r>
      <w:r w:rsidRPr="006F7FBD">
        <w:rPr>
          <w:color w:val="000000"/>
          <w:sz w:val="22"/>
        </w:rPr>
        <w:t xml:space="preserve"> (Dialectical journal and Synthesis Essay)</w:t>
      </w:r>
    </w:p>
    <w:p w:rsidR="006F7FBD" w:rsidRPr="006F7FBD" w:rsidRDefault="006F7FBD" w:rsidP="006F7FBD">
      <w:pPr>
        <w:spacing w:after="0" w:line="240" w:lineRule="auto"/>
        <w:rPr>
          <w:i/>
          <w:color w:val="000000"/>
          <w:sz w:val="22"/>
        </w:rPr>
      </w:pPr>
      <w:r w:rsidRPr="006F7FBD">
        <w:rPr>
          <w:color w:val="000000"/>
          <w:sz w:val="22"/>
        </w:rPr>
        <w:t xml:space="preserve"> Other possible works</w:t>
      </w:r>
    </w:p>
    <w:p w:rsidR="006F7FBD" w:rsidRPr="006F7FBD" w:rsidRDefault="006F7FBD" w:rsidP="006F7FBD">
      <w:pPr>
        <w:spacing w:after="0" w:line="240" w:lineRule="auto"/>
        <w:ind w:firstLine="720"/>
        <w:rPr>
          <w:i/>
          <w:color w:val="000000"/>
          <w:sz w:val="22"/>
        </w:rPr>
      </w:pPr>
      <w:r w:rsidRPr="006F7FBD">
        <w:rPr>
          <w:i/>
          <w:color w:val="000000"/>
          <w:sz w:val="22"/>
        </w:rPr>
        <w:t>The Secret Life of Bees</w:t>
      </w:r>
    </w:p>
    <w:p w:rsidR="006F7FBD" w:rsidRPr="006F7FBD" w:rsidRDefault="006F7FBD" w:rsidP="006F7FBD">
      <w:pPr>
        <w:spacing w:after="0" w:line="240" w:lineRule="auto"/>
        <w:ind w:firstLine="720"/>
        <w:rPr>
          <w:i/>
          <w:color w:val="000000"/>
          <w:sz w:val="22"/>
        </w:rPr>
      </w:pPr>
      <w:r w:rsidRPr="006F7FBD">
        <w:rPr>
          <w:i/>
          <w:color w:val="000000"/>
          <w:sz w:val="22"/>
        </w:rPr>
        <w:t xml:space="preserve">Macbeth </w:t>
      </w:r>
      <w:r w:rsidRPr="006F7FBD">
        <w:rPr>
          <w:color w:val="000000"/>
          <w:sz w:val="22"/>
        </w:rPr>
        <w:t xml:space="preserve">or </w:t>
      </w:r>
      <w:r w:rsidRPr="006F7FBD">
        <w:rPr>
          <w:i/>
          <w:color w:val="000000"/>
          <w:sz w:val="22"/>
        </w:rPr>
        <w:t>Midsummer Night’s Dream</w:t>
      </w:r>
    </w:p>
    <w:p w:rsidR="006F7FBD" w:rsidRPr="006F7FBD" w:rsidRDefault="006F7FBD" w:rsidP="006F7FBD">
      <w:pPr>
        <w:spacing w:after="0" w:line="240" w:lineRule="auto"/>
        <w:ind w:firstLine="720"/>
        <w:rPr>
          <w:i/>
          <w:color w:val="000000"/>
          <w:sz w:val="22"/>
        </w:rPr>
      </w:pPr>
      <w:r w:rsidRPr="006F7FBD">
        <w:rPr>
          <w:i/>
          <w:color w:val="000000"/>
          <w:sz w:val="22"/>
        </w:rPr>
        <w:t>Fahrenheit 451</w:t>
      </w:r>
    </w:p>
    <w:p w:rsidR="006F7FBD" w:rsidRPr="006F7FBD" w:rsidRDefault="006F7FBD" w:rsidP="006F7FBD">
      <w:pPr>
        <w:spacing w:after="0" w:line="240" w:lineRule="auto"/>
        <w:ind w:firstLine="720"/>
        <w:rPr>
          <w:color w:val="000000"/>
          <w:sz w:val="22"/>
        </w:rPr>
      </w:pPr>
      <w:r w:rsidRPr="006F7FBD">
        <w:rPr>
          <w:color w:val="000000"/>
          <w:sz w:val="22"/>
        </w:rPr>
        <w:t>Reading for Pleasure-Your choice of novel</w:t>
      </w:r>
    </w:p>
    <w:p w:rsidR="008B784D" w:rsidRDefault="008B784D"/>
    <w:p w:rsidR="00FC6A0B" w:rsidRDefault="00FC6A0B">
      <w:r>
        <w:t>Modified and adapted from condition.org and dayofreading.org</w:t>
      </w:r>
    </w:p>
    <w:sectPr w:rsidR="00FC6A0B" w:rsidSect="00FC6A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84683"/>
    <w:multiLevelType w:val="hybridMultilevel"/>
    <w:tmpl w:val="B12456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6893CEE"/>
    <w:multiLevelType w:val="hybridMultilevel"/>
    <w:tmpl w:val="59CE8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4417E"/>
    <w:multiLevelType w:val="hybridMultilevel"/>
    <w:tmpl w:val="C1648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CF"/>
    <w:rsid w:val="006F7FBD"/>
    <w:rsid w:val="0085088E"/>
    <w:rsid w:val="008B784D"/>
    <w:rsid w:val="009E70CF"/>
    <w:rsid w:val="00E01ADA"/>
    <w:rsid w:val="00FC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0CF"/>
    <w:rPr>
      <w:rFonts w:ascii="Century Schoolbook" w:eastAsia="Times New Roman" w:hAnsi="Century Schoolbook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E70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0CF"/>
    <w:rPr>
      <w:rFonts w:ascii="Century Schoolbook" w:eastAsia="Times New Roman" w:hAnsi="Century Schoolbook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E7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Public Schools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walkesa</dc:creator>
  <cp:lastModifiedBy>walkesa</cp:lastModifiedBy>
  <cp:revision>3</cp:revision>
  <dcterms:created xsi:type="dcterms:W3CDTF">2018-06-21T15:19:00Z</dcterms:created>
  <dcterms:modified xsi:type="dcterms:W3CDTF">2018-07-05T16:29:00Z</dcterms:modified>
</cp:coreProperties>
</file>